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23FEF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67F92E5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黄河文化创意产品设计大赛参赛报名表</w:t>
      </w:r>
      <w:bookmarkEnd w:id="0"/>
    </w:p>
    <w:tbl>
      <w:tblPr>
        <w:tblStyle w:val="3"/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333"/>
        <w:gridCol w:w="3261"/>
        <w:gridCol w:w="992"/>
        <w:gridCol w:w="1561"/>
      </w:tblGrid>
      <w:tr w14:paraId="22E8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73" w:type="dxa"/>
            <w:gridSpan w:val="2"/>
            <w:vAlign w:val="center"/>
          </w:tcPr>
          <w:p w14:paraId="397CA95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作品名称</w:t>
            </w:r>
          </w:p>
        </w:tc>
        <w:tc>
          <w:tcPr>
            <w:tcW w:w="5814" w:type="dxa"/>
            <w:gridSpan w:val="3"/>
            <w:vAlign w:val="center"/>
          </w:tcPr>
          <w:p w14:paraId="3CE7A96C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88B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73" w:type="dxa"/>
            <w:gridSpan w:val="2"/>
            <w:vAlign w:val="center"/>
          </w:tcPr>
          <w:p w14:paraId="2B2E883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作者姓名（不超过5人）</w:t>
            </w:r>
          </w:p>
        </w:tc>
        <w:tc>
          <w:tcPr>
            <w:tcW w:w="5814" w:type="dxa"/>
            <w:gridSpan w:val="3"/>
            <w:vAlign w:val="center"/>
          </w:tcPr>
          <w:p w14:paraId="2AA8C19D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D44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73" w:type="dxa"/>
            <w:gridSpan w:val="2"/>
            <w:vAlign w:val="center"/>
          </w:tcPr>
          <w:p w14:paraId="328C375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指导教师（不超过2人）</w:t>
            </w:r>
          </w:p>
        </w:tc>
        <w:tc>
          <w:tcPr>
            <w:tcW w:w="5814" w:type="dxa"/>
            <w:gridSpan w:val="3"/>
            <w:vAlign w:val="center"/>
          </w:tcPr>
          <w:p w14:paraId="5E9DC996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D49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73" w:type="dxa"/>
            <w:gridSpan w:val="2"/>
            <w:vAlign w:val="center"/>
          </w:tcPr>
          <w:p w14:paraId="4A95AE3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参赛单位</w:t>
            </w:r>
          </w:p>
        </w:tc>
        <w:tc>
          <w:tcPr>
            <w:tcW w:w="5814" w:type="dxa"/>
            <w:gridSpan w:val="3"/>
            <w:vAlign w:val="center"/>
          </w:tcPr>
          <w:p w14:paraId="2B3E7B92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98F8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73" w:type="dxa"/>
            <w:gridSpan w:val="2"/>
            <w:vAlign w:val="center"/>
          </w:tcPr>
          <w:p w14:paraId="3EE5445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参赛类别</w:t>
            </w:r>
          </w:p>
        </w:tc>
        <w:tc>
          <w:tcPr>
            <w:tcW w:w="5814" w:type="dxa"/>
            <w:gridSpan w:val="3"/>
          </w:tcPr>
          <w:p w14:paraId="353CA1E0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视觉传达设计；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产品设计；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>工艺产品类</w:t>
            </w:r>
          </w:p>
        </w:tc>
      </w:tr>
      <w:tr w14:paraId="07795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restart"/>
            <w:vAlign w:val="center"/>
          </w:tcPr>
          <w:p w14:paraId="4668C3D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第一作者信息</w:t>
            </w:r>
          </w:p>
        </w:tc>
        <w:tc>
          <w:tcPr>
            <w:tcW w:w="2333" w:type="dxa"/>
            <w:vAlign w:val="center"/>
          </w:tcPr>
          <w:p w14:paraId="01A551A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5814" w:type="dxa"/>
            <w:gridSpan w:val="3"/>
            <w:vAlign w:val="center"/>
          </w:tcPr>
          <w:p w14:paraId="181B7580">
            <w:pPr>
              <w:jc w:val="center"/>
            </w:pPr>
          </w:p>
        </w:tc>
      </w:tr>
      <w:tr w14:paraId="4E9A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vAlign w:val="center"/>
          </w:tcPr>
          <w:p w14:paraId="40CA63D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14:paraId="7B2CF68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3261" w:type="dxa"/>
            <w:vAlign w:val="center"/>
          </w:tcPr>
          <w:p w14:paraId="23B5D8F4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A94BCD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1561" w:type="dxa"/>
            <w:vAlign w:val="center"/>
          </w:tcPr>
          <w:p w14:paraId="27660F06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6C8A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40" w:type="dxa"/>
            <w:vMerge w:val="continue"/>
            <w:tcBorders>
              <w:bottom w:val="single" w:color="auto" w:sz="4" w:space="0"/>
            </w:tcBorders>
            <w:vAlign w:val="center"/>
          </w:tcPr>
          <w:p w14:paraId="502BFFA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33" w:type="dxa"/>
            <w:tcBorders>
              <w:bottom w:val="single" w:color="auto" w:sz="4" w:space="0"/>
            </w:tcBorders>
            <w:vAlign w:val="center"/>
          </w:tcPr>
          <w:p w14:paraId="6824DBB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E-mail</w:t>
            </w:r>
          </w:p>
        </w:tc>
        <w:tc>
          <w:tcPr>
            <w:tcW w:w="5814" w:type="dxa"/>
            <w:gridSpan w:val="3"/>
            <w:tcBorders>
              <w:bottom w:val="single" w:color="auto" w:sz="4" w:space="0"/>
            </w:tcBorders>
            <w:vAlign w:val="center"/>
          </w:tcPr>
          <w:p w14:paraId="2EE4AEA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86D0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2" w:hRule="atLeast"/>
          <w:jc w:val="center"/>
        </w:trPr>
        <w:tc>
          <w:tcPr>
            <w:tcW w:w="8987" w:type="dxa"/>
            <w:gridSpan w:val="5"/>
            <w:tcBorders>
              <w:bottom w:val="single" w:color="auto" w:sz="4" w:space="0"/>
            </w:tcBorders>
          </w:tcPr>
          <w:p w14:paraId="00CB8B26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作品简介（200字以内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376C486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A44AE4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B807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8987" w:type="dxa"/>
            <w:gridSpan w:val="5"/>
            <w:tcBorders>
              <w:bottom w:val="single" w:color="auto" w:sz="4" w:space="0"/>
            </w:tcBorders>
          </w:tcPr>
          <w:p w14:paraId="49165F9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备注：</w:t>
            </w:r>
          </w:p>
          <w:p w14:paraId="737F5AC4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1.本表电子版需随参赛作品电子版一并提交大赛组委会； </w:t>
            </w:r>
          </w:p>
          <w:p w14:paraId="63F7EC29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2.本表格须填写完整，填写的作者个人信息应与作者本人身份证等信息一致，内容不完整或与本人实际不一致者视为无效； </w:t>
            </w:r>
          </w:p>
          <w:p w14:paraId="1B616415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3.本表格下载打印及复印皆有效； </w:t>
            </w:r>
          </w:p>
          <w:p w14:paraId="3EAF3CDB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4.作品电子版与本报表、《黄河文化创意产品设计大赛承诺书》一起发送至指定邮箱。</w:t>
            </w:r>
          </w:p>
        </w:tc>
      </w:tr>
    </w:tbl>
    <w:p w14:paraId="2E4971D1">
      <w:pPr>
        <w:autoSpaceDE w:val="0"/>
        <w:autoSpaceDN w:val="0"/>
        <w:adjustRightInd w:val="0"/>
        <w:spacing w:before="156" w:beforeLines="50" w:line="400" w:lineRule="exact"/>
        <w:jc w:val="left"/>
        <w:rPr>
          <w:rFonts w:hint="eastAsia" w:ascii="楷体" w:hAnsi="楷体" w:eastAsia="楷体"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>注：</w:t>
      </w:r>
      <w:r>
        <w:rPr>
          <w:rFonts w:hint="eastAsia" w:ascii="楷体" w:hAnsi="楷体" w:eastAsia="楷体"/>
          <w:kern w:val="0"/>
          <w:sz w:val="24"/>
        </w:rPr>
        <w:t>此表一式两份。</w:t>
      </w:r>
    </w:p>
    <w:p w14:paraId="308D12B7">
      <w:pPr>
        <w:autoSpaceDE w:val="0"/>
        <w:autoSpaceDN w:val="0"/>
        <w:adjustRightInd w:val="0"/>
        <w:spacing w:before="156" w:beforeLines="50" w:line="400" w:lineRule="exact"/>
        <w:jc w:val="left"/>
        <w:rPr>
          <w:rFonts w:hint="eastAsia" w:ascii="楷体" w:hAnsi="楷体" w:eastAsia="楷体"/>
          <w:kern w:val="0"/>
          <w:sz w:val="24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E2C20"/>
    <w:rsid w:val="36F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2025-09-21T03:05:00Z</dcterms:created>
  <dc:creator>double</dc:creator>
  <cp:lastModifiedBy>double</cp:lastModifiedBy>
  <dcterms:modified xsi:type="dcterms:W3CDTF">2025-09-21T03:06:40Z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A5B0DF6E04A24E198A15660B6CD5C53A_11</vt:lpwstr>
  </property>
  <property fmtid="{D5CDD505-2E9C-101B-9397-08002B2CF9AE}" pid="4" name="KSOTemplateDocerSaveRecord">
    <vt:lpwstr>eyJoZGlkIjoiYmY5NTJkNTRkMDdkNWM2ODM1NDFhNTZjODA0ODUxZTYiLCJ1c2VySWQiOiIyNDM0ODIwOTYifQ==</vt:lpwstr>
  </property>
</Properties>
</file>